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مراح معلا</w:t>
      </w:r>
    </w:p>
    <w:p>
      <w:pPr>
        <w:pStyle w:val="rtlJustify"/>
      </w:pPr>
      <w:r>
        <w:rPr>
          <w:rFonts w:ascii="Traditional Arabic" w:hAnsi="Traditional Arabic" w:eastAsia="Traditional Arabic" w:cs="Traditional Arabic"/>
          <w:sz w:val="28"/>
          <w:szCs w:val="28"/>
          <w:rtl/>
        </w:rPr>
        <w:t xml:space="preserve">تقع قرية مراح معلا على ارتفاع 893 مترًا فوق سطح البحر، ويبلغ المعدل السنوي للأمطار فيها حوالي 593 ملم، أما معدل درجات الحرارة فيصل إلى 16 درجة مئوية، ويبلغ معدل الرطوبة النسبية حوالي 61 .%</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الموقع الجغرافي والخصائص الطبيعية قرية مراح معلا، هي إحدى قرى محافظة بيت لحم، وتقع إلى الجنوب من مدينة بيت لحم، وعلى بعد 7 كم هوائي منها (المسافة الأفقية بين مركز القرية ومركز مدينة بيت لحم). يحدها من الشرق بلدة تقوع، ومن الشمال قرية المعصرة، ومن الغرب قرية جورة الشمعة، ومن الجنوب قرية أم سلمونة.</w:t>
      </w:r>
    </w:p>
    <w:p>
      <w:pPr>
        <w:pStyle w:val="rtlJustify"/>
      </w:pPr>
      <w:r>
        <w:rPr>
          <w:rFonts w:ascii="Traditional Arabic" w:hAnsi="Traditional Arabic" w:eastAsia="Traditional Arabic" w:cs="Traditional Arabic"/>
          <w:sz w:val="28"/>
          <w:szCs w:val="28"/>
          <w:rtl/>
        </w:rPr>
        <w:t xml:space="preserve">تقع قرية مراح معلا على ارتفاع 893 مترًا فوق سطح البحر، ويبلغ المعدل السنوي للأمطار فيها حوالي 593 ملم، أما معدل درجات الحرارة فيصل إلى 16 درجة مئوية، ويبلغ معدل الرطوبة النسبية حوالي 61 .%</w:t>
      </w:r>
    </w:p>
    <w:p/>
    <w:p>
      <w:pPr>
        <w:pStyle w:val="Heading2"/>
      </w:pPr>
      <w:bookmarkStart w:id="1" w:name="_Toc1"/>
      <w:r>
        <w:t>إدارة القرية</w:t>
      </w:r>
      <w:bookmarkEnd w:id="1"/>
    </w:p>
    <w:p>
      <w:pPr>
        <w:pStyle w:val="rtlJustify"/>
      </w:pPr>
      <w:r>
        <w:rPr>
          <w:rFonts w:ascii="Traditional Arabic" w:hAnsi="Traditional Arabic" w:eastAsia="Traditional Arabic" w:cs="Traditional Arabic"/>
          <w:sz w:val="28"/>
          <w:szCs w:val="28"/>
          <w:rtl/>
        </w:rPr>
        <w:t xml:space="preserve">تأسس المجلس القروي في قرية مراح معلا عام 1995 ،ويتكون المجلس الحالي من 7 أعضاء تم تعيينهم من قبل السلطة الوطنية الفلسطينية. لا يوجد للمجلس القروي مقر دائم خاص به.</w:t>
      </w:r>
    </w:p>
    <w:p>
      <w:pPr>
        <w:pStyle w:val="rtlJustify"/>
      </w:pPr>
      <w:r>
        <w:rPr>
          <w:rFonts w:ascii="Traditional Arabic" w:hAnsi="Traditional Arabic" w:eastAsia="Traditional Arabic" w:cs="Traditional Arabic"/>
          <w:sz w:val="28"/>
          <w:szCs w:val="28"/>
          <w:rtl/>
        </w:rPr>
        <w:t xml:space="preserve">ومن مسؤوليات المجلس القروي التي يقوم بها، ما يلي: </w:t>
      </w:r>
    </w:p>
    <w:p>
      <w:pPr>
        <w:pStyle w:val="rtlJustify"/>
      </w:pPr>
      <w:r>
        <w:rPr>
          <w:rFonts w:ascii="Traditional Arabic" w:hAnsi="Traditional Arabic" w:eastAsia="Traditional Arabic" w:cs="Traditional Arabic"/>
          <w:sz w:val="28"/>
          <w:szCs w:val="28"/>
          <w:rtl/>
        </w:rPr>
        <w:t xml:space="preserve">1 -توفير خدمات البنية التحتية. </w:t>
      </w:r>
    </w:p>
    <w:p>
      <w:pPr>
        <w:pStyle w:val="rtlJustify"/>
      </w:pPr>
      <w:r>
        <w:rPr>
          <w:rFonts w:ascii="Traditional Arabic" w:hAnsi="Traditional Arabic" w:eastAsia="Traditional Arabic" w:cs="Traditional Arabic"/>
          <w:sz w:val="28"/>
          <w:szCs w:val="28"/>
          <w:rtl/>
        </w:rPr>
        <w:t xml:space="preserve">2 -جمع النفايات، شق وتعبيد الطرق وتنظيف الشوارع، وتقديم الخدمات الاجتماعية. </w:t>
      </w:r>
    </w:p>
    <w:p>
      <w:pPr>
        <w:pStyle w:val="rtlJustify"/>
      </w:pPr>
      <w:r>
        <w:rPr>
          <w:rFonts w:ascii="Traditional Arabic" w:hAnsi="Traditional Arabic" w:eastAsia="Traditional Arabic" w:cs="Traditional Arabic"/>
          <w:sz w:val="28"/>
          <w:szCs w:val="28"/>
          <w:rtl/>
        </w:rPr>
        <w:t xml:space="preserve">3 -عمل مشاريع ودراسات خاصة بالقرية. </w:t>
      </w:r>
    </w:p>
    <w:p>
      <w:pPr>
        <w:pStyle w:val="rtlJustify"/>
      </w:pPr>
      <w:r>
        <w:rPr>
          <w:rFonts w:ascii="Traditional Arabic" w:hAnsi="Traditional Arabic" w:eastAsia="Traditional Arabic" w:cs="Traditional Arabic"/>
          <w:sz w:val="28"/>
          <w:szCs w:val="28"/>
          <w:rtl/>
        </w:rPr>
        <w:t xml:space="preserve">4 -تنظيم عملية البناء وإصدار التراخيص.</w:t>
      </w:r>
    </w:p>
    <w:p/>
    <w:p>
      <w:pPr>
        <w:pStyle w:val="Heading2"/>
      </w:pPr>
      <w:bookmarkStart w:id="2" w:name="_Toc2"/>
      <w:r>
        <w:t>سبب التسمية</w:t>
      </w:r>
      <w:bookmarkEnd w:id="2"/>
    </w:p>
    <w:p>
      <w:pPr>
        <w:pStyle w:val="rtlJustify"/>
      </w:pPr>
      <w:r>
        <w:rPr>
          <w:rFonts w:ascii="Traditional Arabic" w:hAnsi="Traditional Arabic" w:eastAsia="Traditional Arabic" w:cs="Traditional Arabic"/>
          <w:sz w:val="28"/>
          <w:szCs w:val="28"/>
          <w:rtl/>
        </w:rPr>
        <w:t xml:space="preserve">كلمة مراح معلا نسبة إلى الأرض الواسعة والمريحة والعالية. ويعود تاريخ تأسيس القرية إلى عام 1910 م، كما ويعود أصل سكان القرية الى بلدة بيت فجار.</w:t>
      </w:r>
    </w:p>
    <w:p/>
    <w:p>
      <w:pPr>
        <w:pStyle w:val="Heading2"/>
      </w:pPr>
      <w:bookmarkStart w:id="3" w:name="_Toc3"/>
      <w:r>
        <w:t>السكان</w:t>
      </w:r>
      <w:bookmarkEnd w:id="3"/>
    </w:p>
    <w:p>
      <w:pPr>
        <w:pStyle w:val="rtlJustify"/>
      </w:pPr>
      <w:r>
        <w:rPr>
          <w:rFonts w:ascii="Traditional Arabic" w:hAnsi="Traditional Arabic" w:eastAsia="Traditional Arabic" w:cs="Traditional Arabic"/>
          <w:sz w:val="28"/>
          <w:szCs w:val="28"/>
          <w:rtl/>
        </w:rPr>
        <w:t xml:space="preserve">بين التعداد العام للسكان والمساكن الذي نفذه الجهاز المركزي للإحصاء الفلسطيني في عام 2007 ،أن عدد سكان قرية مراح معلا بلغ 685 نسمة، منهم 373 نسمة من الذكور، و312 نسمة من الإناث، ويبلغ عدد الأسر 99 أسرة، وعدد الوحدات السكنية 106 وحدة.</w:t>
      </w:r>
    </w:p>
    <w:p/>
    <w:p>
      <w:pPr>
        <w:pStyle w:val="Heading2"/>
      </w:pPr>
      <w:bookmarkStart w:id="4" w:name="_Toc4"/>
      <w:r>
        <w:t>عائلات القرية وعشائرها</w:t>
      </w:r>
      <w:bookmarkEnd w:id="4"/>
    </w:p>
    <w:p>
      <w:pPr>
        <w:pStyle w:val="rtlJustify"/>
      </w:pPr>
      <w:r>
        <w:rPr>
          <w:rFonts w:ascii="Traditional Arabic" w:hAnsi="Traditional Arabic" w:eastAsia="Traditional Arabic" w:cs="Traditional Arabic"/>
          <w:sz w:val="28"/>
          <w:szCs w:val="28"/>
          <w:rtl/>
        </w:rPr>
        <w:t xml:space="preserve">يتألف سكان قرية مراح معلا من عدة عائلات، منها: عائلة أبو شقرة.</w:t>
      </w:r>
    </w:p>
    <w:p/>
    <w:p>
      <w:pPr>
        <w:pStyle w:val="Heading2"/>
      </w:pPr>
      <w:bookmarkStart w:id="5" w:name="_Toc5"/>
      <w:r>
        <w:t>التعليم</w:t>
      </w:r>
      <w:bookmarkEnd w:id="5"/>
    </w:p>
    <w:p>
      <w:pPr>
        <w:pStyle w:val="rtlJustify"/>
      </w:pPr>
      <w:r>
        <w:rPr>
          <w:rFonts w:ascii="Traditional Arabic" w:hAnsi="Traditional Arabic" w:eastAsia="Traditional Arabic" w:cs="Traditional Arabic"/>
          <w:sz w:val="28"/>
          <w:szCs w:val="28"/>
          <w:rtl/>
        </w:rPr>
        <w:t xml:space="preserve">بلغت نسبة الأمية لدى سكان قرية مراح معلا عام 2007 ،حوالي 8.2%وقد شكلت نسبة الإناث منها 75 .% ومن مجموع السكان المتعلمين، كان هناك 20 %يستطيعون القراءة والكتابة، 37.7 %انهوا دراستهم الابتدائية، 31.7%انهوا دراستهم الإعدادية، 8.9 %انهوا دراستهم الثانوية، و1.7 % انهوا دراستهم العليا</w:t>
      </w:r>
    </w:p>
    <w:p/>
    <w:p>
      <w:pPr>
        <w:pStyle w:val="Heading2"/>
      </w:pPr>
      <w:bookmarkStart w:id="6" w:name="_Toc6"/>
      <w:r>
        <w:t>الوضع الصحي في القرية</w:t>
      </w:r>
      <w:bookmarkEnd w:id="6"/>
    </w:p>
    <w:p>
      <w:pPr>
        <w:pStyle w:val="rtlJustify"/>
      </w:pPr>
      <w:r>
        <w:rPr>
          <w:rFonts w:ascii="Traditional Arabic" w:hAnsi="Traditional Arabic" w:eastAsia="Traditional Arabic" w:cs="Traditional Arabic"/>
          <w:sz w:val="28"/>
          <w:szCs w:val="28"/>
          <w:rtl/>
        </w:rPr>
        <w:t xml:space="preserve">تعاني قرية مراح معلا من قلة المرافق الصحية، حيث لايوجد في القرية اية مراكز صحية حكومية، وانما يوجد بها عيادة طبيب عام واحدة تابعة لوكالة غوث وتشغيل اللاجئين الفلسطينيين (الانروا)، كما انه لا يوجد في القرية سيارة إسعاف. وفي حالة الطوارئ يتوجه المرضى للعلاج في المرافق الصحية الموجودة في مدينة بيت لحم، منها: مستشفى بيت جالا الحكومي والذي يبعد عن التجمع حوالي 15 كم. والجمعية العربية والتي تبعد حوالي 18 كم عن التجمع.</w:t>
      </w:r>
    </w:p>
    <w:p>
      <w:pPr>
        <w:pStyle w:val="rtlJustify"/>
      </w:pPr>
      <w:r>
        <w:rPr>
          <w:rFonts w:ascii="Traditional Arabic" w:hAnsi="Traditional Arabic" w:eastAsia="Traditional Arabic" w:cs="Traditional Arabic"/>
          <w:sz w:val="28"/>
          <w:szCs w:val="28"/>
          <w:rtl/>
        </w:rPr>
        <w:t xml:space="preserve"> ومن ابرز المشاكل التي تواجه قطاع الصحة في قرية مراح معلا، ما يلي: </w:t>
      </w:r>
    </w:p>
    <w:p>
      <w:pPr>
        <w:pStyle w:val="rtlJustify"/>
      </w:pPr>
      <w:r>
        <w:rPr>
          <w:rFonts w:ascii="Traditional Arabic" w:hAnsi="Traditional Arabic" w:eastAsia="Traditional Arabic" w:cs="Traditional Arabic"/>
          <w:sz w:val="28"/>
          <w:szCs w:val="28"/>
          <w:rtl/>
        </w:rPr>
        <w:t xml:space="preserve">1 -عدم وجود مركز صحي في القرية لتقديم الخدمات الصحية للأهالي </w:t>
      </w:r>
    </w:p>
    <w:p>
      <w:pPr>
        <w:pStyle w:val="rtlJustify"/>
      </w:pPr>
      <w:r>
        <w:rPr>
          <w:rFonts w:ascii="Traditional Arabic" w:hAnsi="Traditional Arabic" w:eastAsia="Traditional Arabic" w:cs="Traditional Arabic"/>
          <w:sz w:val="28"/>
          <w:szCs w:val="28"/>
          <w:rtl/>
        </w:rPr>
        <w:t xml:space="preserve">2 -بعد المسافة بين القرية والمراكز الصحية الموجودة في التجمعات المجاروة</w:t>
      </w:r>
    </w:p>
    <w:p/>
    <w:p>
      <w:pPr>
        <w:pStyle w:val="Heading2"/>
      </w:pPr>
      <w:bookmarkStart w:id="7" w:name="_Toc7"/>
      <w:r>
        <w:t>الحياة الاقتصادية</w:t>
      </w:r>
      <w:bookmarkEnd w:id="7"/>
    </w:p>
    <w:p>
      <w:pPr>
        <w:pStyle w:val="rtlJustify"/>
      </w:pPr>
      <w:r>
        <w:rPr>
          <w:rFonts w:ascii="Traditional Arabic" w:hAnsi="Traditional Arabic" w:eastAsia="Traditional Arabic" w:cs="Traditional Arabic"/>
          <w:sz w:val="28"/>
          <w:szCs w:val="28"/>
          <w:rtl/>
        </w:rPr>
        <w:t xml:space="preserve">يعتمد الاقتصاد في قرية مراح معلا على عدة قطاعات اقتصادية، اهمها قطاع الصناعة، حيث يستوعب هذا القطاع 50 %من القوى العاملة.</w:t>
      </w:r>
    </w:p>
    <w:p>
      <w:pPr>
        <w:pStyle w:val="rtlJustify"/>
      </w:pPr>
      <w:r>
        <w:rPr>
          <w:rFonts w:ascii="Traditional Arabic" w:hAnsi="Traditional Arabic" w:eastAsia="Traditional Arabic" w:cs="Traditional Arabic"/>
          <w:sz w:val="28"/>
          <w:szCs w:val="28"/>
          <w:rtl/>
        </w:rPr>
        <w:t xml:space="preserve">وقد أظهرت نتائج المسح الميداني لتوزيع الأيدي العاملة، حسب النشاط الاقتصادي في قرية مراح معلا، ما يلي: </w:t>
      </w:r>
    </w:p>
    <w:p>
      <w:pPr>
        <w:pStyle w:val="rtlJustify"/>
      </w:pPr>
      <w:r>
        <w:rPr>
          <w:rFonts w:ascii="Traditional Arabic" w:hAnsi="Traditional Arabic" w:eastAsia="Traditional Arabic" w:cs="Traditional Arabic"/>
          <w:sz w:val="28"/>
          <w:szCs w:val="28"/>
          <w:rtl/>
        </w:rPr>
        <w:t xml:space="preserve">• قطاع الصناعة، ويشكل 50 %من الأيدي العاملة. </w:t>
      </w:r>
    </w:p>
    <w:p>
      <w:pPr>
        <w:pStyle w:val="rtlJustify"/>
      </w:pPr>
      <w:r>
        <w:rPr>
          <w:rFonts w:ascii="Traditional Arabic" w:hAnsi="Traditional Arabic" w:eastAsia="Traditional Arabic" w:cs="Traditional Arabic"/>
          <w:sz w:val="28"/>
          <w:szCs w:val="28"/>
          <w:rtl/>
        </w:rPr>
        <w:t xml:space="preserve">• قطاع الزراعة، ويشكل 38 %من الأيدي العاملة. </w:t>
      </w:r>
    </w:p>
    <w:p>
      <w:pPr>
        <w:pStyle w:val="rtlJustify"/>
      </w:pPr>
      <w:r>
        <w:rPr>
          <w:rFonts w:ascii="Traditional Arabic" w:hAnsi="Traditional Arabic" w:eastAsia="Traditional Arabic" w:cs="Traditional Arabic"/>
          <w:sz w:val="28"/>
          <w:szCs w:val="28"/>
          <w:rtl/>
        </w:rPr>
        <w:t xml:space="preserve">• قطاع التجارة، ويشكل 6 %من الأيدي العاملة. </w:t>
      </w:r>
    </w:p>
    <w:p>
      <w:pPr>
        <w:pStyle w:val="rtlJustify"/>
      </w:pPr>
      <w:r>
        <w:rPr>
          <w:rFonts w:ascii="Traditional Arabic" w:hAnsi="Traditional Arabic" w:eastAsia="Traditional Arabic" w:cs="Traditional Arabic"/>
          <w:sz w:val="28"/>
          <w:szCs w:val="28"/>
          <w:rtl/>
        </w:rPr>
        <w:t xml:space="preserve">• سوق العمل في الداخل المحتل، ويشكل 3 %من الأيدي العاملة. </w:t>
      </w:r>
    </w:p>
    <w:p>
      <w:pPr>
        <w:pStyle w:val="rtlJustify"/>
      </w:pPr>
      <w:r>
        <w:rPr>
          <w:rFonts w:ascii="Traditional Arabic" w:hAnsi="Traditional Arabic" w:eastAsia="Traditional Arabic" w:cs="Traditional Arabic"/>
          <w:sz w:val="28"/>
          <w:szCs w:val="28"/>
          <w:rtl/>
        </w:rPr>
        <w:t xml:space="preserve">• قطاع الموظفين، ويشكل 3 %من الأيدي العاملة.</w:t>
      </w:r>
    </w:p>
    <w:p>
      <w:pPr>
        <w:pStyle w:val="rtlJustify"/>
      </w:pPr>
      <w:r>
        <w:rPr>
          <w:rFonts w:ascii="Traditional Arabic" w:hAnsi="Traditional Arabic" w:eastAsia="Traditional Arabic" w:cs="Traditional Arabic"/>
          <w:sz w:val="28"/>
          <w:szCs w:val="28"/>
          <w:rtl/>
        </w:rPr>
        <w:t xml:space="preserve">يوجد في قرية مراح معلا بعض النشاطات الاقتصادية، ومن أهمها صناعة الحجر والرخام، حيث يوجد في القرية ثلاثة مناشير للحجر والرخام،</w:t>
      </w:r>
    </w:p>
    <w:p>
      <w:pPr>
        <w:pStyle w:val="rtlJustify"/>
      </w:pPr>
      <w:r>
        <w:rPr>
          <w:rFonts w:ascii="Traditional Arabic" w:hAnsi="Traditional Arabic" w:eastAsia="Traditional Arabic" w:cs="Traditional Arabic"/>
          <w:sz w:val="28"/>
          <w:szCs w:val="28"/>
          <w:rtl/>
        </w:rPr>
        <w:t xml:space="preserve">ونتيجة لإجراءات الإحتلال، فقد تراجعت الأوضاع الاقتصادية لسكان قرية مراح معلا بشكل كبير، حيث أن الكثير من المواطنين فقدوا مصدر دخلهم الرئيس، وأصبحوا عاطلين عن العمل، وهذا الوضع دفع العاطلين عن العمل للعمل في مجال الخدمات وممارسة النشاطات الزراعية، كملاذ أخير لتأمين الحد الأدنى من الدخل، وقد وصلت نسبة البطالة في قرية مراح معلا إلى 10 .%</w:t>
      </w:r>
    </w:p>
    <w:p/>
    <w:p>
      <w:pPr>
        <w:pStyle w:val="Heading2"/>
      </w:pPr>
      <w:bookmarkStart w:id="8" w:name="_Toc8"/>
      <w:r>
        <w:t>الثروة الزراعية</w:t>
      </w:r>
      <w:bookmarkEnd w:id="8"/>
    </w:p>
    <w:p>
      <w:pPr>
        <w:pStyle w:val="rtlJustify"/>
      </w:pPr>
      <w:r>
        <w:rPr>
          <w:rFonts w:ascii="Traditional Arabic" w:hAnsi="Traditional Arabic" w:eastAsia="Traditional Arabic" w:cs="Traditional Arabic"/>
          <w:sz w:val="28"/>
          <w:szCs w:val="28"/>
          <w:rtl/>
        </w:rPr>
        <w:t xml:space="preserve">تبلغ مساحة قرية مراح معلا حوالي 821 دونم، منها 711 دونما هي أراض قابلة للزراعة 32 دونما أراضي منظمة سكنيا.</w:t>
      </w:r>
    </w:p>
    <w:p/>
    <w:p>
      <w:pPr>
        <w:pStyle w:val="Heading2"/>
      </w:pPr>
      <w:bookmarkStart w:id="9" w:name="_Toc9"/>
      <w:r>
        <w:t>المباني والمرافق الخدمية</w:t>
      </w:r>
      <w:bookmarkEnd w:id="9"/>
    </w:p>
    <w:p>
      <w:pPr>
        <w:pStyle w:val="rtlJustify"/>
      </w:pPr>
      <w:r>
        <w:rPr>
          <w:rFonts w:ascii="Traditional Arabic" w:hAnsi="Traditional Arabic" w:eastAsia="Traditional Arabic" w:cs="Traditional Arabic"/>
          <w:sz w:val="28"/>
          <w:szCs w:val="28"/>
          <w:rtl/>
        </w:rPr>
        <w:t xml:space="preserve">يوجد في قرية مراح معلا شعبة بريد، بالإضافة إلى عدد قليل من المؤسسات المحلية والجمعيات التي تقدم خدماتها لمختلف فئات المجتمع، وفي عدة مجالات ثقافية ورياضية وغيرها، ومنها:</w:t>
      </w:r>
    </w:p>
    <w:p>
      <w:pPr>
        <w:pStyle w:val="rtlJustify"/>
      </w:pPr>
      <w:r>
        <w:rPr>
          <w:rFonts w:ascii="Traditional Arabic" w:hAnsi="Traditional Arabic" w:eastAsia="Traditional Arabic" w:cs="Traditional Arabic"/>
          <w:sz w:val="28"/>
          <w:szCs w:val="28"/>
          <w:rtl/>
        </w:rPr>
        <w:t xml:space="preserve">• مجلس قروي مراح معلا: تأسس عام 1995 ،من قبل وزارة الحكم المحلي، بهدف الاهتمام بقضايا القرية، وتقديم الخدمات إلى سكانها. </w:t>
      </w:r>
    </w:p>
    <w:p>
      <w:pPr>
        <w:pStyle w:val="rtlJustify"/>
      </w:pPr>
      <w:r>
        <w:rPr>
          <w:rFonts w:ascii="Traditional Arabic" w:hAnsi="Traditional Arabic" w:eastAsia="Traditional Arabic" w:cs="Traditional Arabic"/>
          <w:sz w:val="28"/>
          <w:szCs w:val="28"/>
          <w:rtl/>
        </w:rPr>
        <w:t xml:space="preserve">• نادي مراح معلا: تأسس عام 1985 ،من قبل لجنة محلية، ويهتم بالنشاطات الرياضية في القرية. </w:t>
      </w:r>
    </w:p>
    <w:p>
      <w:pPr>
        <w:pStyle w:val="rtlJustify"/>
      </w:pPr>
      <w:r>
        <w:rPr>
          <w:rFonts w:ascii="Traditional Arabic" w:hAnsi="Traditional Arabic" w:eastAsia="Traditional Arabic" w:cs="Traditional Arabic"/>
          <w:sz w:val="28"/>
          <w:szCs w:val="28"/>
          <w:rtl/>
        </w:rPr>
        <w:t xml:space="preserve">• الجمعية التعاونية الزراعية: تأسست عام 2009 ،من قبل مؤسسة رؤية عالمية، لدعم المزارعين، والتنمية الزراعية.</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http://vprofile.arij.org/</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2026-02-05T13:53:58+00:00</dcterms:created>
  <dcterms:modified xsi:type="dcterms:W3CDTF">2026-02-05T13:53:58+00:00</dcterms:modified>
</cp:coreProperties>
</file>

<file path=docProps/custom.xml><?xml version="1.0" encoding="utf-8"?>
<Properties xmlns="http://schemas.openxmlformats.org/officeDocument/2006/custom-properties" xmlns:vt="http://schemas.openxmlformats.org/officeDocument/2006/docPropsVTypes"/>
</file>